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DF6ADF" w:rsidRDefault="00151FE9" w:rsidP="00151FE9">
      <w:pPr>
        <w:ind w:hanging="425"/>
        <w:jc w:val="center"/>
        <w:rPr>
          <w:color w:val="FF0000"/>
          <w:sz w:val="24"/>
        </w:rPr>
      </w:pPr>
      <w:r w:rsidRPr="00DF6ADF">
        <w:rPr>
          <w:color w:val="FF0000"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>
        <w:rPr>
          <w:b/>
          <w:sz w:val="24"/>
        </w:rPr>
        <w:t>2018</w:t>
      </w:r>
    </w:p>
    <w:p w:rsidR="00151FE9" w:rsidRDefault="00DF6ADF" w:rsidP="00DF6ADF">
      <w:pPr>
        <w:pStyle w:val="Nadpis1"/>
      </w:pPr>
      <w:r>
        <w:t xml:space="preserve">Program </w:t>
      </w:r>
      <w:r w:rsidR="00EB1AFA">
        <w:t>TALENT 2018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EB1AFA">
        <w:rPr>
          <w:b/>
          <w:sz w:val="24"/>
        </w:rPr>
        <w:t xml:space="preserve"> 502018_2A</w:t>
      </w:r>
      <w:r w:rsidR="00DF6ADF">
        <w:rPr>
          <w:b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slovní popis čerpání a využití prostředků s ohledem na obsahové vymezení programu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procentuální čerpání mzdových nákladů 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stručný popis specifických a mimořádných záležitostí při čerpání prostředků</w:t>
      </w:r>
    </w:p>
    <w:p w:rsidR="00151FE9" w:rsidRPr="00DF6ADF" w:rsidRDefault="00151FE9" w:rsidP="00151FE9">
      <w:pPr>
        <w:spacing w:before="120"/>
        <w:ind w:left="-426"/>
        <w:rPr>
          <w:i/>
          <w:color w:val="FF0000"/>
          <w:sz w:val="22"/>
        </w:rPr>
      </w:pPr>
      <w:r w:rsidRPr="00DF6ADF">
        <w:rPr>
          <w:i/>
          <w:color w:val="FF0000"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DF6ADF" w:rsidRDefault="00151FE9" w:rsidP="00151FE9">
      <w:pPr>
        <w:spacing w:before="120"/>
        <w:ind w:left="-426"/>
        <w:rPr>
          <w:color w:val="FF0000"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4F7D0F" w:rsidP="00151FE9">
      <w:pPr>
        <w:spacing w:before="120"/>
        <w:ind w:left="-426"/>
        <w:rPr>
          <w:sz w:val="24"/>
        </w:rPr>
      </w:pPr>
      <w:r>
        <w:rPr>
          <w:sz w:val="24"/>
        </w:rPr>
        <w:t>Schválil:</w:t>
      </w:r>
    </w:p>
    <w:p w:rsidR="00DA2CFA" w:rsidRDefault="00BB39F1" w:rsidP="004F7D0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F1" w:rsidRDefault="00BB39F1">
      <w:r>
        <w:separator/>
      </w:r>
    </w:p>
  </w:endnote>
  <w:endnote w:type="continuationSeparator" w:id="0">
    <w:p w:rsidR="00BB39F1" w:rsidRDefault="00BB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F1" w:rsidRDefault="00BB39F1">
      <w:r>
        <w:separator/>
      </w:r>
    </w:p>
  </w:footnote>
  <w:footnote w:type="continuationSeparator" w:id="0">
    <w:p w:rsidR="00BB39F1" w:rsidRDefault="00BB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174B40"/>
    <w:rsid w:val="001D1014"/>
    <w:rsid w:val="0030666B"/>
    <w:rsid w:val="00406ADE"/>
    <w:rsid w:val="004F7D0F"/>
    <w:rsid w:val="00540375"/>
    <w:rsid w:val="006A50E4"/>
    <w:rsid w:val="00780129"/>
    <w:rsid w:val="0082348B"/>
    <w:rsid w:val="00AF44B7"/>
    <w:rsid w:val="00BB39F1"/>
    <w:rsid w:val="00DF6ADF"/>
    <w:rsid w:val="00E3750D"/>
    <w:rsid w:val="00E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Kočová Jaroslava</cp:lastModifiedBy>
  <cp:revision>2</cp:revision>
  <cp:lastPrinted>2018-11-15T09:40:00Z</cp:lastPrinted>
  <dcterms:created xsi:type="dcterms:W3CDTF">2019-01-10T13:57:00Z</dcterms:created>
  <dcterms:modified xsi:type="dcterms:W3CDTF">2019-01-10T13:57:00Z</dcterms:modified>
</cp:coreProperties>
</file>